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D7" w:rsidRPr="00570A30" w:rsidRDefault="00996CD7" w:rsidP="00996CD7">
      <w:pPr>
        <w:shd w:val="clear" w:color="auto" w:fill="FFFFFF"/>
        <w:spacing w:after="270" w:line="240" w:lineRule="auto"/>
        <w:outlineLvl w:val="2"/>
        <w:rPr>
          <w:rFonts w:ascii="Arial" w:eastAsia="Times New Roman" w:hAnsi="Arial" w:cs="Arial"/>
          <w:color w:val="000000"/>
          <w:sz w:val="44"/>
          <w:szCs w:val="51"/>
          <w:lang w:eastAsia="es-ES"/>
        </w:rPr>
      </w:pPr>
      <w:r w:rsidRPr="00570A30">
        <w:rPr>
          <w:rFonts w:ascii="Arial" w:eastAsia="Times New Roman" w:hAnsi="Arial" w:cs="Arial"/>
          <w:b/>
          <w:bCs/>
          <w:color w:val="000000"/>
          <w:sz w:val="44"/>
          <w:szCs w:val="51"/>
          <w:lang w:eastAsia="es-ES"/>
        </w:rPr>
        <w:t>Listado de organismos de calificación autorizados</w:t>
      </w:r>
    </w:p>
    <w:p w:rsidR="00996CD7" w:rsidRPr="00996CD7" w:rsidRDefault="00996CD7" w:rsidP="00996CD7">
      <w:p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sz w:val="24"/>
          <w:lang w:eastAsia="es-ES"/>
        </w:rPr>
      </w:pPr>
      <w:r w:rsidRPr="00996CD7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 xml:space="preserve">Operadores de equipos de </w:t>
      </w:r>
      <w:proofErr w:type="spellStart"/>
      <w:r w:rsidRPr="00996CD7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izaje</w:t>
      </w:r>
      <w:proofErr w:type="spellEnd"/>
      <w:r w:rsidRPr="00996CD7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 xml:space="preserve"> y de equipos de elevación de cargas y personas, </w:t>
      </w:r>
      <w:proofErr w:type="spellStart"/>
      <w:r w:rsidRPr="00996CD7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>eslingadores</w:t>
      </w:r>
      <w:proofErr w:type="spellEnd"/>
      <w:r w:rsidRPr="00996CD7">
        <w:rPr>
          <w:rFonts w:ascii="Arial" w:eastAsia="Times New Roman" w:hAnsi="Arial" w:cs="Arial"/>
          <w:b/>
          <w:bCs/>
          <w:color w:val="000000"/>
          <w:sz w:val="24"/>
          <w:lang w:eastAsia="es-ES"/>
        </w:rPr>
        <w:t xml:space="preserve"> y señaleros.</w:t>
      </w:r>
    </w:p>
    <w:p w:rsidR="00996CD7" w:rsidRPr="00996CD7" w:rsidRDefault="00996CD7" w:rsidP="00996CD7">
      <w:p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sz w:val="24"/>
          <w:lang w:eastAsia="es-ES"/>
        </w:rPr>
      </w:pPr>
      <w:r w:rsidRPr="00996CD7">
        <w:rPr>
          <w:rFonts w:ascii="Arial" w:eastAsia="Times New Roman" w:hAnsi="Arial" w:cs="Arial"/>
          <w:color w:val="000000"/>
          <w:sz w:val="24"/>
          <w:lang w:eastAsia="es-ES"/>
        </w:rPr>
        <w:t>El único organismo de calificación autorizado es IRAM Formación</w:t>
      </w:r>
    </w:p>
    <w:p w:rsidR="00996CD7" w:rsidRPr="00570A30" w:rsidRDefault="00996CD7" w:rsidP="00996CD7">
      <w:p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sz w:val="24"/>
          <w:lang w:val="en-US" w:eastAsia="es-ES"/>
        </w:rPr>
      </w:pPr>
      <w:r w:rsidRPr="00570A30">
        <w:rPr>
          <w:rFonts w:ascii="Arial" w:eastAsia="Times New Roman" w:hAnsi="Arial" w:cs="Arial"/>
          <w:color w:val="000000"/>
          <w:sz w:val="24"/>
          <w:lang w:val="en-US" w:eastAsia="es-ES"/>
        </w:rPr>
        <w:t>Contacto:</w:t>
      </w:r>
    </w:p>
    <w:p w:rsidR="00996CD7" w:rsidRPr="00570A30" w:rsidRDefault="00996CD7" w:rsidP="00996CD7">
      <w:p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sz w:val="24"/>
          <w:lang w:val="en-US" w:eastAsia="es-ES"/>
        </w:rPr>
      </w:pPr>
      <w:r w:rsidRPr="00570A30">
        <w:rPr>
          <w:rFonts w:ascii="Arial" w:eastAsia="Times New Roman" w:hAnsi="Arial" w:cs="Arial"/>
          <w:color w:val="000000"/>
          <w:sz w:val="24"/>
          <w:lang w:val="en-US" w:eastAsia="es-ES"/>
        </w:rPr>
        <w:t xml:space="preserve">Mail: </w:t>
      </w:r>
      <w:hyperlink r:id="rId4" w:history="1">
        <w:r w:rsidRPr="00570A30">
          <w:rPr>
            <w:rStyle w:val="Hipervnculo"/>
            <w:rFonts w:ascii="Arial" w:eastAsia="Times New Roman" w:hAnsi="Arial" w:cs="Arial"/>
            <w:sz w:val="24"/>
            <w:lang w:val="en-US" w:eastAsia="es-ES"/>
          </w:rPr>
          <w:t>formacion@iram.org.ar</w:t>
        </w:r>
      </w:hyperlink>
      <w:bookmarkStart w:id="0" w:name="_GoBack"/>
      <w:bookmarkEnd w:id="0"/>
    </w:p>
    <w:p w:rsidR="00996CD7" w:rsidRPr="00996CD7" w:rsidRDefault="00996CD7" w:rsidP="00996CD7">
      <w:p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sz w:val="24"/>
          <w:lang w:eastAsia="es-ES"/>
        </w:rPr>
      </w:pPr>
      <w:r w:rsidRPr="00996CD7">
        <w:rPr>
          <w:rFonts w:ascii="Arial" w:eastAsia="Times New Roman" w:hAnsi="Arial" w:cs="Arial"/>
          <w:color w:val="000000"/>
          <w:sz w:val="24"/>
          <w:lang w:eastAsia="es-ES"/>
        </w:rPr>
        <w:t xml:space="preserve">Teléfono: +54 11 </w:t>
      </w:r>
      <w:r w:rsidR="00FF325E" w:rsidRPr="00FF325E">
        <w:rPr>
          <w:rFonts w:ascii="Arial" w:eastAsia="Times New Roman" w:hAnsi="Arial" w:cs="Arial"/>
          <w:color w:val="000000"/>
          <w:sz w:val="24"/>
          <w:lang w:eastAsia="es-ES"/>
        </w:rPr>
        <w:t>43460701</w:t>
      </w:r>
    </w:p>
    <w:p w:rsidR="00D11240" w:rsidRPr="00996CD7" w:rsidRDefault="00D11240">
      <w:pPr>
        <w:rPr>
          <w:rFonts w:ascii="Arial" w:hAnsi="Arial" w:cs="Arial"/>
          <w:sz w:val="24"/>
        </w:rPr>
      </w:pPr>
    </w:p>
    <w:sectPr w:rsidR="00D11240" w:rsidRPr="00996C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CD7"/>
    <w:rsid w:val="00570A30"/>
    <w:rsid w:val="00996CD7"/>
    <w:rsid w:val="00D11240"/>
    <w:rsid w:val="00FF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2B3B9-8596-4238-AE24-E37F211C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996C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996CD7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Textoennegrita">
    <w:name w:val="Strong"/>
    <w:basedOn w:val="Fuentedeprrafopredeter"/>
    <w:uiPriority w:val="22"/>
    <w:qFormat/>
    <w:rsid w:val="00996CD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96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96C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8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rmacion@iram.org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 MENDEZ</dc:creator>
  <cp:keywords/>
  <dc:description/>
  <cp:lastModifiedBy>MARIELA MENDEZ</cp:lastModifiedBy>
  <cp:revision>2</cp:revision>
  <dcterms:created xsi:type="dcterms:W3CDTF">2020-09-17T19:05:00Z</dcterms:created>
  <dcterms:modified xsi:type="dcterms:W3CDTF">2020-09-17T19:05:00Z</dcterms:modified>
</cp:coreProperties>
</file>